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E2" w:rsidRDefault="003053E2" w:rsidP="003053E2">
      <w:pPr>
        <w:pStyle w:val="2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 Могилёвской области объявлен конкурс </w:t>
      </w:r>
      <w:proofErr w:type="spellStart"/>
      <w:r>
        <w:rPr>
          <w:rFonts w:ascii="Arial" w:hAnsi="Arial" w:cs="Arial"/>
          <w:color w:val="212529"/>
        </w:rPr>
        <w:t>стартап-проектов</w:t>
      </w:r>
      <w:proofErr w:type="spellEnd"/>
      <w:r>
        <w:rPr>
          <w:rFonts w:ascii="Arial" w:hAnsi="Arial" w:cs="Arial"/>
          <w:color w:val="212529"/>
        </w:rPr>
        <w:t>, направленных на развитие туризма, инноваций и экологии</w:t>
      </w:r>
    </w:p>
    <w:p w:rsidR="00DB4B90" w:rsidRPr="00DB4B90" w:rsidRDefault="003053E2" w:rsidP="003053E2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 xml:space="preserve"> </w:t>
      </w:r>
      <w:r w:rsidR="00DB4B90" w:rsidRPr="00DB4B90">
        <w:rPr>
          <w:rFonts w:ascii="Times New Roman" w:hAnsi="Times New Roman" w:cs="Times New Roman"/>
          <w:sz w:val="30"/>
          <w:szCs w:val="30"/>
        </w:rPr>
        <w:t xml:space="preserve">УКП «Могилевский городской центр развития малого предпринимательства» при поддержке комитета экономики Могилевского областного исполнительного комитета проводит конкурс </w:t>
      </w:r>
      <w:proofErr w:type="spellStart"/>
      <w:r w:rsidR="00DB4B90" w:rsidRPr="00DB4B90">
        <w:rPr>
          <w:rFonts w:ascii="Times New Roman" w:hAnsi="Times New Roman" w:cs="Times New Roman"/>
          <w:sz w:val="30"/>
          <w:szCs w:val="30"/>
        </w:rPr>
        <w:t>стартап-проектов</w:t>
      </w:r>
      <w:proofErr w:type="spellEnd"/>
      <w:r w:rsidR="00DB4B90" w:rsidRPr="00DB4B90">
        <w:rPr>
          <w:rFonts w:ascii="Times New Roman" w:hAnsi="Times New Roman" w:cs="Times New Roman"/>
          <w:sz w:val="30"/>
          <w:szCs w:val="30"/>
        </w:rPr>
        <w:t xml:space="preserve">, направленных на развитие туристической индустрии, инновационного бизнеса, </w:t>
      </w:r>
      <w:proofErr w:type="spellStart"/>
      <w:r w:rsidR="00DB4B90" w:rsidRPr="00DB4B90">
        <w:rPr>
          <w:rFonts w:ascii="Times New Roman" w:hAnsi="Times New Roman" w:cs="Times New Roman"/>
          <w:sz w:val="30"/>
          <w:szCs w:val="30"/>
        </w:rPr>
        <w:t>экологизацию</w:t>
      </w:r>
      <w:proofErr w:type="spellEnd"/>
      <w:r w:rsidR="00DB4B90" w:rsidRPr="00DB4B90">
        <w:rPr>
          <w:rFonts w:ascii="Times New Roman" w:hAnsi="Times New Roman" w:cs="Times New Roman"/>
          <w:sz w:val="30"/>
          <w:szCs w:val="30"/>
        </w:rPr>
        <w:t xml:space="preserve"> производств, </w:t>
      </w:r>
      <w:proofErr w:type="spellStart"/>
      <w:r w:rsidR="00DB4B90" w:rsidRPr="00DB4B90">
        <w:rPr>
          <w:rFonts w:ascii="Times New Roman" w:hAnsi="Times New Roman" w:cs="Times New Roman"/>
          <w:sz w:val="30"/>
          <w:szCs w:val="30"/>
        </w:rPr>
        <w:t>цифровизацию</w:t>
      </w:r>
      <w:proofErr w:type="spellEnd"/>
      <w:r w:rsidR="00DB4B90" w:rsidRPr="00DB4B90">
        <w:rPr>
          <w:rFonts w:ascii="Times New Roman" w:hAnsi="Times New Roman" w:cs="Times New Roman"/>
          <w:sz w:val="30"/>
          <w:szCs w:val="30"/>
        </w:rPr>
        <w:t xml:space="preserve"> рабочих процессов. 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>Конкурс проектов проводится в следующих номинациях: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>1. Вторсырье как источник производства продукции. Альтернативы товаров одноразового использования;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 xml:space="preserve">2. </w:t>
      </w:r>
      <w:proofErr w:type="spellStart"/>
      <w:r w:rsidRPr="00DB4B90">
        <w:rPr>
          <w:rFonts w:ascii="Times New Roman" w:hAnsi="Times New Roman" w:cs="Times New Roman"/>
          <w:sz w:val="30"/>
          <w:szCs w:val="30"/>
        </w:rPr>
        <w:t>Смарт-индустрия</w:t>
      </w:r>
      <w:proofErr w:type="spellEnd"/>
      <w:r w:rsidRPr="00DB4B90">
        <w:rPr>
          <w:rFonts w:ascii="Times New Roman" w:hAnsi="Times New Roman" w:cs="Times New Roman"/>
          <w:sz w:val="30"/>
          <w:szCs w:val="30"/>
        </w:rPr>
        <w:t>. Интернет вещей. Возможности искусственного интеллекта;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>3. Профессиональная ориентация школьников как инструмент повышения эффективности экономики;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>4. Идея регионального туристического бренда;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>5. Туристическая инфраструктура;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 xml:space="preserve">6. Продвижение туристических услуг в </w:t>
      </w:r>
      <w:proofErr w:type="spellStart"/>
      <w:r w:rsidRPr="00DB4B90">
        <w:rPr>
          <w:rFonts w:ascii="Times New Roman" w:hAnsi="Times New Roman" w:cs="Times New Roman"/>
          <w:sz w:val="30"/>
          <w:szCs w:val="30"/>
        </w:rPr>
        <w:t>медиа-пространстве</w:t>
      </w:r>
      <w:proofErr w:type="spellEnd"/>
      <w:r w:rsidRPr="00DB4B90">
        <w:rPr>
          <w:rFonts w:ascii="Times New Roman" w:hAnsi="Times New Roman" w:cs="Times New Roman"/>
          <w:sz w:val="30"/>
          <w:szCs w:val="30"/>
        </w:rPr>
        <w:t>. Снятие языковых барьеров для иностранных туристов;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>7. Организация досуга проживающих в санаторно-курортных и оздоровительных учреждениях. Занятость туриста в рамках тура одного дня.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 xml:space="preserve">К участию в конкурсе приглашаются все заинтересованные лица (юридические лица, индивидуальные предприниматели, ремесленники, </w:t>
      </w:r>
      <w:proofErr w:type="spellStart"/>
      <w:r w:rsidRPr="00DB4B90">
        <w:rPr>
          <w:rFonts w:ascii="Times New Roman" w:hAnsi="Times New Roman" w:cs="Times New Roman"/>
          <w:sz w:val="30"/>
          <w:szCs w:val="30"/>
        </w:rPr>
        <w:t>самозанятые</w:t>
      </w:r>
      <w:proofErr w:type="spellEnd"/>
      <w:r w:rsidRPr="00DB4B90">
        <w:rPr>
          <w:rFonts w:ascii="Times New Roman" w:hAnsi="Times New Roman" w:cs="Times New Roman"/>
          <w:sz w:val="30"/>
          <w:szCs w:val="30"/>
        </w:rPr>
        <w:t>, физические лица и другие), в том числе принимаются заявки от коллектива авторов.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 xml:space="preserve">Для участия в конкурсе необходимо до 10 декабря 2025 года направить на электронный адрес investday2025@mail.ru заявку по прилагаемой форме и презентацию </w:t>
      </w:r>
      <w:proofErr w:type="spellStart"/>
      <w:r w:rsidRPr="00DB4B90">
        <w:rPr>
          <w:rFonts w:ascii="Times New Roman" w:hAnsi="Times New Roman" w:cs="Times New Roman"/>
          <w:sz w:val="30"/>
          <w:szCs w:val="30"/>
        </w:rPr>
        <w:t>бизнес-идеи</w:t>
      </w:r>
      <w:proofErr w:type="spellEnd"/>
      <w:r w:rsidRPr="00DB4B90">
        <w:rPr>
          <w:rFonts w:ascii="Times New Roman" w:hAnsi="Times New Roman" w:cs="Times New Roman"/>
          <w:sz w:val="30"/>
          <w:szCs w:val="30"/>
        </w:rPr>
        <w:t xml:space="preserve"> (до 5 слайдов).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 xml:space="preserve">Публичное представление </w:t>
      </w:r>
      <w:proofErr w:type="spellStart"/>
      <w:r w:rsidRPr="00DB4B90">
        <w:rPr>
          <w:rFonts w:ascii="Times New Roman" w:hAnsi="Times New Roman" w:cs="Times New Roman"/>
          <w:sz w:val="30"/>
          <w:szCs w:val="30"/>
        </w:rPr>
        <w:t>бизнес-идеи</w:t>
      </w:r>
      <w:proofErr w:type="spellEnd"/>
      <w:r w:rsidRPr="00DB4B90">
        <w:rPr>
          <w:rFonts w:ascii="Times New Roman" w:hAnsi="Times New Roman" w:cs="Times New Roman"/>
          <w:sz w:val="30"/>
          <w:szCs w:val="30"/>
        </w:rPr>
        <w:t xml:space="preserve"> состоится 18 декабря 2025 года в конференц-зале «Колизей» по адресу г. Могилев, </w:t>
      </w:r>
      <w:proofErr w:type="spellStart"/>
      <w:r w:rsidRPr="00DB4B90">
        <w:rPr>
          <w:rFonts w:ascii="Times New Roman" w:hAnsi="Times New Roman" w:cs="Times New Roman"/>
          <w:sz w:val="30"/>
          <w:szCs w:val="30"/>
        </w:rPr>
        <w:t>пр-т</w:t>
      </w:r>
      <w:proofErr w:type="spellEnd"/>
      <w:r w:rsidRPr="00DB4B90">
        <w:rPr>
          <w:rFonts w:ascii="Times New Roman" w:hAnsi="Times New Roman" w:cs="Times New Roman"/>
          <w:sz w:val="30"/>
          <w:szCs w:val="30"/>
        </w:rPr>
        <w:t xml:space="preserve"> Мира, д. 6, гостиница «Могилев», время выступления - до 3-х минут.</w:t>
      </w:r>
    </w:p>
    <w:p w:rsidR="00DB4B90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t>Победитель в каждой номинации будет определяться решением жюри. Участники, занявшие призовые места, награждаются дипломами и подарками от партнеров мероприятия. Информация о лучших проектах будет освещаться в сети Интернет (на официальных сайтах и страницах в социальных сетях организаторов), а также в региональных средствах массовой информации.</w:t>
      </w:r>
    </w:p>
    <w:p w:rsidR="004B6446" w:rsidRPr="00DB4B90" w:rsidRDefault="00DB4B90" w:rsidP="00DB4B9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B4B90">
        <w:rPr>
          <w:rFonts w:ascii="Times New Roman" w:hAnsi="Times New Roman" w:cs="Times New Roman"/>
          <w:sz w:val="30"/>
          <w:szCs w:val="30"/>
        </w:rPr>
        <w:lastRenderedPageBreak/>
        <w:t>Телефоны оргкомитета: (0222) 770921, (0222) 770863, (044) 556 43 67.</w:t>
      </w:r>
    </w:p>
    <w:sectPr w:rsidR="004B6446" w:rsidRPr="00DB4B90" w:rsidSect="0077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characterSpacingControl w:val="doNotCompress"/>
  <w:compat/>
  <w:rsids>
    <w:rsidRoot w:val="00DB4B90"/>
    <w:rsid w:val="00045FAE"/>
    <w:rsid w:val="000A064A"/>
    <w:rsid w:val="00155BF2"/>
    <w:rsid w:val="001654C4"/>
    <w:rsid w:val="001859F4"/>
    <w:rsid w:val="00185EEE"/>
    <w:rsid w:val="001B7C33"/>
    <w:rsid w:val="00257AB4"/>
    <w:rsid w:val="003053E2"/>
    <w:rsid w:val="00314D21"/>
    <w:rsid w:val="0034373A"/>
    <w:rsid w:val="0035055C"/>
    <w:rsid w:val="00363F4D"/>
    <w:rsid w:val="00364162"/>
    <w:rsid w:val="003764A6"/>
    <w:rsid w:val="003C6405"/>
    <w:rsid w:val="003D4798"/>
    <w:rsid w:val="004062FE"/>
    <w:rsid w:val="00416824"/>
    <w:rsid w:val="00443208"/>
    <w:rsid w:val="0045688D"/>
    <w:rsid w:val="0049050E"/>
    <w:rsid w:val="004A06E7"/>
    <w:rsid w:val="004D3B0E"/>
    <w:rsid w:val="00506221"/>
    <w:rsid w:val="0051759B"/>
    <w:rsid w:val="00524D5D"/>
    <w:rsid w:val="0054358B"/>
    <w:rsid w:val="005C3957"/>
    <w:rsid w:val="005D00AF"/>
    <w:rsid w:val="005F1A2C"/>
    <w:rsid w:val="005F7629"/>
    <w:rsid w:val="0066749C"/>
    <w:rsid w:val="0067245F"/>
    <w:rsid w:val="006E37C1"/>
    <w:rsid w:val="006F5EE3"/>
    <w:rsid w:val="006F6316"/>
    <w:rsid w:val="00762F0D"/>
    <w:rsid w:val="00771BC2"/>
    <w:rsid w:val="007A4063"/>
    <w:rsid w:val="0082768E"/>
    <w:rsid w:val="00876237"/>
    <w:rsid w:val="00882E99"/>
    <w:rsid w:val="008A71E9"/>
    <w:rsid w:val="008D2AF3"/>
    <w:rsid w:val="008E3532"/>
    <w:rsid w:val="008E4CD7"/>
    <w:rsid w:val="008F396F"/>
    <w:rsid w:val="009115D9"/>
    <w:rsid w:val="00916C36"/>
    <w:rsid w:val="00956451"/>
    <w:rsid w:val="0098587F"/>
    <w:rsid w:val="009C0194"/>
    <w:rsid w:val="009D4A23"/>
    <w:rsid w:val="009F3A0D"/>
    <w:rsid w:val="00A10FE3"/>
    <w:rsid w:val="00A62E6B"/>
    <w:rsid w:val="00A803FA"/>
    <w:rsid w:val="00A82A68"/>
    <w:rsid w:val="00AA41F5"/>
    <w:rsid w:val="00AC3C8C"/>
    <w:rsid w:val="00AF5213"/>
    <w:rsid w:val="00B3144F"/>
    <w:rsid w:val="00B402E4"/>
    <w:rsid w:val="00B44725"/>
    <w:rsid w:val="00B678CE"/>
    <w:rsid w:val="00BB6B45"/>
    <w:rsid w:val="00BD56D8"/>
    <w:rsid w:val="00C03800"/>
    <w:rsid w:val="00C54FA3"/>
    <w:rsid w:val="00C825D1"/>
    <w:rsid w:val="00C93221"/>
    <w:rsid w:val="00CC242B"/>
    <w:rsid w:val="00CD3B34"/>
    <w:rsid w:val="00CD3FFF"/>
    <w:rsid w:val="00CE1BF4"/>
    <w:rsid w:val="00CE36D4"/>
    <w:rsid w:val="00CF7581"/>
    <w:rsid w:val="00D16E2C"/>
    <w:rsid w:val="00D574D8"/>
    <w:rsid w:val="00D57E59"/>
    <w:rsid w:val="00D86762"/>
    <w:rsid w:val="00DB4B90"/>
    <w:rsid w:val="00DB64C7"/>
    <w:rsid w:val="00E06DD3"/>
    <w:rsid w:val="00E1423C"/>
    <w:rsid w:val="00E722AE"/>
    <w:rsid w:val="00EA7F59"/>
    <w:rsid w:val="00ED46B8"/>
    <w:rsid w:val="00F30BA1"/>
    <w:rsid w:val="00F31519"/>
    <w:rsid w:val="00F32933"/>
    <w:rsid w:val="00F466FC"/>
    <w:rsid w:val="00F8067D"/>
    <w:rsid w:val="00FB1304"/>
    <w:rsid w:val="00FB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D9"/>
  </w:style>
  <w:style w:type="paragraph" w:styleId="2">
    <w:name w:val="heading 2"/>
    <w:basedOn w:val="a"/>
    <w:link w:val="20"/>
    <w:uiPriority w:val="9"/>
    <w:qFormat/>
    <w:rsid w:val="00305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>Home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2025-11-21T08:08:00Z</dcterms:created>
  <dcterms:modified xsi:type="dcterms:W3CDTF">2025-11-21T08:08:00Z</dcterms:modified>
</cp:coreProperties>
</file>