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85" w:rsidRPr="00725D7A" w:rsidRDefault="00226A5C" w:rsidP="00725D7A">
      <w:pPr>
        <w:pStyle w:val="il-text-aligncenter"/>
        <w:shd w:val="clear" w:color="auto" w:fill="FFFFFF"/>
        <w:spacing w:before="0" w:beforeAutospacing="0" w:after="0" w:afterAutospacing="0"/>
        <w:ind w:firstLine="709"/>
        <w:jc w:val="center"/>
        <w:rPr>
          <w:color w:val="242424"/>
        </w:rPr>
      </w:pPr>
      <w:r w:rsidRPr="00725D7A">
        <w:rPr>
          <w:rStyle w:val="word-wrapper"/>
          <w:b/>
          <w:bCs/>
          <w:color w:val="242424"/>
        </w:rPr>
        <w:t>Новое в законодательстве</w:t>
      </w:r>
      <w:r w:rsidR="00DD1EC7">
        <w:rPr>
          <w:rStyle w:val="word-wrapper"/>
          <w:b/>
          <w:bCs/>
          <w:color w:val="242424"/>
        </w:rPr>
        <w:t xml:space="preserve"> по обязательным медицинским осмотрам</w:t>
      </w:r>
    </w:p>
    <w:p w:rsidR="006C6785" w:rsidRPr="00725D7A" w:rsidRDefault="006C6785" w:rsidP="00725D7A">
      <w:pPr>
        <w:pStyle w:val="il-text-indent095cm"/>
        <w:shd w:val="clear" w:color="auto" w:fill="FFFFFF"/>
        <w:spacing w:before="0" w:beforeAutospacing="0" w:after="0" w:afterAutospacing="0"/>
        <w:ind w:firstLine="709"/>
        <w:jc w:val="center"/>
        <w:rPr>
          <w:color w:val="242424"/>
        </w:rPr>
      </w:pP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Постановлением Министерства здравоохранения Республики Беларусь от 07.09.2023 №</w:t>
      </w:r>
      <w:r w:rsid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 </w:t>
      </w:r>
      <w:r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 xml:space="preserve">130 внесены изменения в Инструкцию о порядке проведения обязательных и внеочередных медосмотров работающих, утвержденную постановлением </w:t>
      </w:r>
      <w:r w:rsidR="00E54EE1"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Министерства здравоохранения Республики Беларусь</w:t>
      </w:r>
      <w:r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 xml:space="preserve"> от 29.07.2019 </w:t>
      </w:r>
      <w:r w:rsidR="00E54EE1"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№</w:t>
      </w:r>
      <w:r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 xml:space="preserve"> 74 (далее - Инструкция </w:t>
      </w:r>
      <w:r w:rsidR="00E54EE1"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№</w:t>
      </w:r>
      <w:r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 xml:space="preserve"> 74)</w:t>
      </w:r>
      <w:r w:rsidR="00E54EE1"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, котор</w:t>
      </w:r>
      <w:r w:rsid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ые в</w:t>
      </w:r>
      <w:r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ступил</w:t>
      </w:r>
      <w:r w:rsid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>и</w:t>
      </w:r>
      <w:r w:rsidRPr="00725D7A">
        <w:rPr>
          <w:rFonts w:ascii="Times New Roman" w:eastAsia="Times New Roman" w:hAnsi="Times New Roman"/>
          <w:iCs/>
          <w:color w:val="242424"/>
          <w:sz w:val="24"/>
          <w:szCs w:val="24"/>
          <w:lang w:eastAsia="ru-RU"/>
        </w:rPr>
        <w:t xml:space="preserve"> в силу с 12.10.2023.</w:t>
      </w: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proofErr w:type="gramStart"/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Инструкция</w:t>
      </w:r>
      <w:r w:rsidR="00E60CA7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</w:t>
      </w:r>
      <w:r w:rsidR="00E54EE1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№</w:t>
      </w:r>
      <w:r w:rsidR="00E60CA7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 </w:t>
      </w:r>
      <w:bookmarkStart w:id="0" w:name="_GoBack"/>
      <w:bookmarkEnd w:id="0"/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74 предусматривает порядок проведения предварительных (при поступлении на работу) и периодических (в течение трудовой деятельности) обязательных медосмотров работающих, занятых на работах с вредными и (или) опасными условиями труда и (или) на работах, где в соответствии с законодательством есть необходимость в профессиональном отборе, а также внеочередных медосмотров работающих при ухудшении состояния их здоровья.</w:t>
      </w:r>
      <w:proofErr w:type="gramEnd"/>
    </w:p>
    <w:p w:rsidR="00BD3604" w:rsidRPr="00226A5C" w:rsidRDefault="00BD3604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И</w:t>
      </w: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змен</w:t>
      </w:r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ения внесены </w:t>
      </w: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в наименования вредных и (или) опасных производственных факторов</w:t>
      </w:r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</w:t>
      </w: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(</w:t>
      </w:r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П</w:t>
      </w: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риложение 1).</w:t>
      </w:r>
    </w:p>
    <w:p w:rsidR="00BD3604" w:rsidRPr="00725D7A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Основные изменения, которые затронут многих работников, произошли в приложении 3</w:t>
      </w:r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 </w:t>
      </w: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к Инструкции </w:t>
      </w:r>
      <w:r w:rsidR="00E54EE1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№</w:t>
      </w: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74, где указаны виды работ, при выполнении которых необходимо направлять на медосмотр.</w:t>
      </w:r>
      <w:r w:rsidR="00BD3604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</w:t>
      </w: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На медосмотр теперь нужно направлять всех, кто работает на высоте с мобильных подъемных рабочих платформ, люлек с электрическим приводом и других подъемных сооружений (грузоподъемные краны, лифты электрические, гидравлические, эскалаторы и конвейеры пассажирские, подъемники строительные грузопассажирские, пассажирские канатные дороги и т.п.).</w:t>
      </w:r>
    </w:p>
    <w:p w:rsidR="00226A5C" w:rsidRPr="00226A5C" w:rsidRDefault="00BD3604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Отдельно следует отметить, что в</w:t>
      </w:r>
      <w:r w:rsidR="00226A5C"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несены изменения в формы</w:t>
      </w:r>
      <w:r w:rsidR="00392F5C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документов</w:t>
      </w:r>
      <w:r w:rsidR="00226A5C"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(слова </w:t>
      </w:r>
      <w:r w:rsidR="00392F5C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«</w:t>
      </w:r>
      <w:r w:rsidR="00226A5C"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профессия (должность)</w:t>
      </w:r>
      <w:r w:rsidR="00392F5C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»</w:t>
      </w:r>
      <w:r w:rsidR="00226A5C"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 xml:space="preserve"> заменены на </w:t>
      </w:r>
      <w:r w:rsidR="00392F5C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«</w:t>
      </w:r>
      <w:r w:rsidR="00226A5C"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профессия рабочего (должность служащего)</w:t>
      </w:r>
      <w:r w:rsidR="00392F5C" w:rsidRPr="00725D7A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»</w:t>
      </w:r>
      <w:r w:rsidR="00226A5C"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):</w:t>
      </w: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- Направление нанимателя (работодателя) на медосмотр (приложение 5);</w:t>
      </w: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- Список профессий (должностей) работников, подлежащих обязательным периодическим медицинским осмотрам (приложение 6);</w:t>
      </w: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- Список работников, подлежащих обязательным периодическим медицинским осмотрам (приложение 7);</w:t>
      </w: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- Протокол медицинского осмотра (приложение 8);</w:t>
      </w:r>
    </w:p>
    <w:p w:rsidR="00226A5C" w:rsidRPr="00226A5C" w:rsidRDefault="00226A5C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4"/>
          <w:szCs w:val="24"/>
          <w:lang w:eastAsia="ru-RU"/>
        </w:rPr>
      </w:pPr>
      <w:r w:rsidRPr="00226A5C">
        <w:rPr>
          <w:rFonts w:ascii="Times New Roman" w:eastAsia="Times New Roman" w:hAnsi="Times New Roman"/>
          <w:color w:val="242424"/>
          <w:sz w:val="24"/>
          <w:szCs w:val="24"/>
          <w:lang w:eastAsia="ru-RU"/>
        </w:rPr>
        <w:t>- Акт обязательного периодического медицинского осмотра (приложение 9).</w:t>
      </w:r>
    </w:p>
    <w:p w:rsidR="00226A5C" w:rsidRPr="00226A5C" w:rsidRDefault="00725D7A" w:rsidP="00725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242424"/>
          <w:sz w:val="24"/>
          <w:szCs w:val="24"/>
          <w:lang w:eastAsia="ru-RU"/>
        </w:rPr>
      </w:pPr>
      <w:r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При направлении работников на медосмотр в медучреждение</w:t>
      </w:r>
      <w:r w:rsidRPr="00725D7A">
        <w:rPr>
          <w:rFonts w:ascii="Times New Roman" w:eastAsia="Times New Roman" w:hAnsi="Times New Roman"/>
          <w:i/>
          <w:color w:val="242424"/>
          <w:sz w:val="24"/>
          <w:szCs w:val="24"/>
          <w:lang w:eastAsia="ru-RU"/>
        </w:rPr>
        <w:t xml:space="preserve"> необходимо учесть и внести соответствующие </w:t>
      </w:r>
      <w:r w:rsidR="00226A5C"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 xml:space="preserve">изменения в формы </w:t>
      </w:r>
      <w:r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«</w:t>
      </w:r>
      <w:r w:rsidR="00226A5C"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Список профессий (должностей) работников, подлежащих обязательным периодическим медицинским осмотрам</w:t>
      </w:r>
      <w:r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»</w:t>
      </w:r>
      <w:r w:rsidR="00226A5C"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«</w:t>
      </w:r>
      <w:r w:rsidR="00226A5C"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Направление нанимателя (работодателя) на медосмотр</w:t>
      </w:r>
      <w:r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»</w:t>
      </w:r>
      <w:r w:rsidR="00226A5C"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 xml:space="preserve"> и </w:t>
      </w:r>
      <w:r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«</w:t>
      </w:r>
      <w:r w:rsidR="00226A5C"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Список работников, подлежащих обязательным периодическим медицинским осмотрам</w:t>
      </w:r>
      <w:r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»</w:t>
      </w:r>
      <w:r w:rsidR="00226A5C" w:rsidRPr="00725D7A">
        <w:rPr>
          <w:rFonts w:ascii="Times New Roman" w:eastAsia="Times New Roman" w:hAnsi="Times New Roman"/>
          <w:i/>
          <w:iCs/>
          <w:color w:val="242424"/>
          <w:sz w:val="24"/>
          <w:szCs w:val="24"/>
          <w:lang w:eastAsia="ru-RU"/>
        </w:rPr>
        <w:t>.</w:t>
      </w:r>
    </w:p>
    <w:p w:rsidR="00DD1EC7" w:rsidRDefault="00DD1EC7" w:rsidP="00725D7A">
      <w:pPr>
        <w:spacing w:after="0" w:line="240" w:lineRule="auto"/>
        <w:ind w:firstLine="709"/>
        <w:jc w:val="both"/>
        <w:rPr>
          <w:rStyle w:val="fake-non-breaking-space"/>
          <w:rFonts w:ascii="Times New Roman" w:hAnsi="Times New Roman"/>
          <w:sz w:val="24"/>
          <w:szCs w:val="24"/>
          <w:shd w:val="clear" w:color="auto" w:fill="FFFFFF"/>
        </w:rPr>
      </w:pPr>
    </w:p>
    <w:p w:rsidR="00DD1EC7" w:rsidRPr="00725D7A" w:rsidRDefault="00DD1EC7" w:rsidP="00725D7A">
      <w:pPr>
        <w:spacing w:after="0" w:line="240" w:lineRule="auto"/>
        <w:ind w:firstLine="709"/>
        <w:jc w:val="both"/>
        <w:rPr>
          <w:rStyle w:val="fake-non-breaking-space"/>
          <w:rFonts w:ascii="Times New Roman" w:hAnsi="Times New Roman"/>
          <w:sz w:val="24"/>
          <w:szCs w:val="24"/>
          <w:shd w:val="clear" w:color="auto" w:fill="FFFFFF"/>
        </w:rPr>
      </w:pPr>
    </w:p>
    <w:p w:rsidR="00263159" w:rsidRPr="00725D7A" w:rsidRDefault="00263159" w:rsidP="00DD1EC7">
      <w:pPr>
        <w:pStyle w:val="3"/>
        <w:spacing w:line="240" w:lineRule="exact"/>
        <w:ind w:firstLine="0"/>
        <w:rPr>
          <w:sz w:val="24"/>
          <w:szCs w:val="24"/>
        </w:rPr>
      </w:pPr>
      <w:r w:rsidRPr="00725D7A">
        <w:rPr>
          <w:sz w:val="24"/>
          <w:szCs w:val="24"/>
        </w:rPr>
        <w:t>Главный государственный инспектор</w:t>
      </w:r>
    </w:p>
    <w:p w:rsidR="00263159" w:rsidRPr="00725D7A" w:rsidRDefault="00263159" w:rsidP="00DD1EC7">
      <w:pPr>
        <w:pStyle w:val="3"/>
        <w:spacing w:line="240" w:lineRule="exact"/>
        <w:ind w:firstLine="0"/>
        <w:rPr>
          <w:sz w:val="24"/>
          <w:szCs w:val="24"/>
        </w:rPr>
      </w:pPr>
      <w:r w:rsidRPr="00725D7A">
        <w:rPr>
          <w:sz w:val="24"/>
          <w:szCs w:val="24"/>
        </w:rPr>
        <w:t>отдела надзора за соблюдением</w:t>
      </w:r>
    </w:p>
    <w:p w:rsidR="00263159" w:rsidRPr="00725D7A" w:rsidRDefault="00263159" w:rsidP="00DD1EC7">
      <w:pPr>
        <w:pStyle w:val="3"/>
        <w:spacing w:line="240" w:lineRule="exact"/>
        <w:ind w:firstLine="0"/>
        <w:rPr>
          <w:sz w:val="24"/>
          <w:szCs w:val="24"/>
        </w:rPr>
      </w:pPr>
      <w:r w:rsidRPr="00725D7A">
        <w:rPr>
          <w:sz w:val="24"/>
          <w:szCs w:val="24"/>
        </w:rPr>
        <w:t>законодательства об охране труда</w:t>
      </w:r>
    </w:p>
    <w:p w:rsidR="00263159" w:rsidRPr="00725D7A" w:rsidRDefault="00263159" w:rsidP="00DD1EC7">
      <w:pPr>
        <w:pStyle w:val="3"/>
        <w:spacing w:line="240" w:lineRule="exact"/>
        <w:ind w:firstLine="0"/>
        <w:rPr>
          <w:sz w:val="24"/>
          <w:szCs w:val="24"/>
        </w:rPr>
      </w:pPr>
      <w:r w:rsidRPr="00725D7A">
        <w:rPr>
          <w:sz w:val="24"/>
          <w:szCs w:val="24"/>
        </w:rPr>
        <w:t>Могилевского областного управления</w:t>
      </w:r>
    </w:p>
    <w:p w:rsidR="00263159" w:rsidRPr="00725D7A" w:rsidRDefault="00263159" w:rsidP="00DD1EC7">
      <w:pPr>
        <w:pStyle w:val="3"/>
        <w:spacing w:line="240" w:lineRule="exact"/>
        <w:ind w:firstLine="0"/>
        <w:rPr>
          <w:sz w:val="24"/>
          <w:szCs w:val="24"/>
        </w:rPr>
      </w:pPr>
      <w:r w:rsidRPr="00725D7A">
        <w:rPr>
          <w:sz w:val="24"/>
          <w:szCs w:val="24"/>
        </w:rPr>
        <w:t xml:space="preserve">Департамента </w:t>
      </w:r>
      <w:proofErr w:type="gramStart"/>
      <w:r w:rsidRPr="00725D7A">
        <w:rPr>
          <w:sz w:val="24"/>
          <w:szCs w:val="24"/>
        </w:rPr>
        <w:t>государственной</w:t>
      </w:r>
      <w:proofErr w:type="gramEnd"/>
    </w:p>
    <w:p w:rsidR="006C6785" w:rsidRPr="00725D7A" w:rsidRDefault="00263159" w:rsidP="00DD1EC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25D7A">
        <w:rPr>
          <w:rFonts w:ascii="Times New Roman" w:hAnsi="Times New Roman"/>
          <w:sz w:val="24"/>
          <w:szCs w:val="24"/>
        </w:rPr>
        <w:t>инспекции труда</w:t>
      </w:r>
      <w:r w:rsidRPr="00725D7A">
        <w:rPr>
          <w:rFonts w:ascii="Times New Roman" w:hAnsi="Times New Roman"/>
          <w:sz w:val="24"/>
          <w:szCs w:val="24"/>
        </w:rPr>
        <w:tab/>
      </w:r>
      <w:r w:rsidRPr="00725D7A">
        <w:rPr>
          <w:rFonts w:ascii="Times New Roman" w:hAnsi="Times New Roman"/>
          <w:sz w:val="24"/>
          <w:szCs w:val="24"/>
        </w:rPr>
        <w:tab/>
      </w:r>
      <w:r w:rsidRPr="00725D7A">
        <w:rPr>
          <w:rFonts w:ascii="Times New Roman" w:hAnsi="Times New Roman"/>
          <w:sz w:val="24"/>
          <w:szCs w:val="24"/>
        </w:rPr>
        <w:tab/>
      </w:r>
      <w:r w:rsidRPr="00725D7A">
        <w:rPr>
          <w:rFonts w:ascii="Times New Roman" w:hAnsi="Times New Roman"/>
          <w:sz w:val="24"/>
          <w:szCs w:val="24"/>
        </w:rPr>
        <w:tab/>
      </w:r>
      <w:r w:rsidRPr="00725D7A">
        <w:rPr>
          <w:rFonts w:ascii="Times New Roman" w:hAnsi="Times New Roman"/>
          <w:sz w:val="24"/>
          <w:szCs w:val="24"/>
        </w:rPr>
        <w:tab/>
      </w:r>
      <w:r w:rsidRPr="00725D7A">
        <w:rPr>
          <w:rFonts w:ascii="Times New Roman" w:hAnsi="Times New Roman"/>
          <w:sz w:val="24"/>
          <w:szCs w:val="24"/>
        </w:rPr>
        <w:tab/>
      </w:r>
      <w:r w:rsidRPr="00725D7A">
        <w:rPr>
          <w:rFonts w:ascii="Times New Roman" w:hAnsi="Times New Roman"/>
          <w:sz w:val="24"/>
          <w:szCs w:val="24"/>
        </w:rPr>
        <w:tab/>
      </w:r>
      <w:r w:rsidR="00DD1EC7">
        <w:rPr>
          <w:rFonts w:ascii="Times New Roman" w:hAnsi="Times New Roman"/>
          <w:sz w:val="24"/>
          <w:szCs w:val="24"/>
        </w:rPr>
        <w:tab/>
      </w:r>
      <w:r w:rsidRPr="00725D7A">
        <w:rPr>
          <w:rFonts w:ascii="Times New Roman" w:hAnsi="Times New Roman"/>
          <w:sz w:val="24"/>
          <w:szCs w:val="24"/>
        </w:rPr>
        <w:tab/>
      </w:r>
      <w:r w:rsidR="00DD1EC7">
        <w:rPr>
          <w:rFonts w:ascii="Times New Roman" w:hAnsi="Times New Roman"/>
          <w:sz w:val="24"/>
          <w:szCs w:val="24"/>
        </w:rPr>
        <w:t>Д.В. Смирнов</w:t>
      </w:r>
    </w:p>
    <w:sectPr w:rsidR="006C6785" w:rsidRPr="00725D7A" w:rsidSect="00226A5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785"/>
    <w:rsid w:val="0001298D"/>
    <w:rsid w:val="00226A5C"/>
    <w:rsid w:val="00263159"/>
    <w:rsid w:val="00347077"/>
    <w:rsid w:val="00392F5C"/>
    <w:rsid w:val="003A4CF3"/>
    <w:rsid w:val="00591040"/>
    <w:rsid w:val="005D04B4"/>
    <w:rsid w:val="005D4C12"/>
    <w:rsid w:val="00640D63"/>
    <w:rsid w:val="006C6785"/>
    <w:rsid w:val="00707C6E"/>
    <w:rsid w:val="00725D7A"/>
    <w:rsid w:val="007F336E"/>
    <w:rsid w:val="00BD3604"/>
    <w:rsid w:val="00C07EC9"/>
    <w:rsid w:val="00C22270"/>
    <w:rsid w:val="00DD1EC7"/>
    <w:rsid w:val="00E54EE1"/>
    <w:rsid w:val="00E6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31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6C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C6785"/>
  </w:style>
  <w:style w:type="paragraph" w:customStyle="1" w:styleId="il-text-indent095cm">
    <w:name w:val="il-text-indent_0_95cm"/>
    <w:basedOn w:val="a"/>
    <w:rsid w:val="006C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6C6785"/>
  </w:style>
  <w:style w:type="paragraph" w:styleId="3">
    <w:name w:val="Body Text Indent 3"/>
    <w:basedOn w:val="a"/>
    <w:link w:val="30"/>
    <w:rsid w:val="006C6785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67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159"/>
    <w:rPr>
      <w:rFonts w:ascii="Times New Roman" w:eastAsia="Times New Roman" w:hAnsi="Times New Roman"/>
      <w:b/>
      <w:sz w:val="24"/>
      <w:lang/>
    </w:rPr>
  </w:style>
  <w:style w:type="paragraph" w:styleId="a3">
    <w:name w:val="Normal (Web)"/>
    <w:basedOn w:val="a"/>
    <w:uiPriority w:val="99"/>
    <w:semiHidden/>
    <w:unhideWhenUsed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A5C"/>
    <w:rPr>
      <w:color w:val="0000FF"/>
      <w:u w:val="single"/>
    </w:rPr>
  </w:style>
  <w:style w:type="character" w:styleId="a5">
    <w:name w:val="Strong"/>
    <w:basedOn w:val="a0"/>
    <w:uiPriority w:val="22"/>
    <w:qFormat/>
    <w:rsid w:val="00226A5C"/>
    <w:rPr>
      <w:b/>
      <w:bCs/>
    </w:rPr>
  </w:style>
  <w:style w:type="character" w:styleId="a6">
    <w:name w:val="Emphasis"/>
    <w:basedOn w:val="a0"/>
    <w:uiPriority w:val="20"/>
    <w:qFormat/>
    <w:rsid w:val="00226A5C"/>
    <w:rPr>
      <w:i/>
      <w:iCs/>
    </w:rPr>
  </w:style>
  <w:style w:type="paragraph" w:customStyle="1" w:styleId="il-text-alignjustify">
    <w:name w:val="il-text-align_justify"/>
    <w:basedOn w:val="a"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l-text-alignleft">
    <w:name w:val="il-text-align_left"/>
    <w:basedOn w:val="a"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dden-element">
    <w:name w:val="hidden-element"/>
    <w:basedOn w:val="a0"/>
    <w:rsid w:val="00226A5C"/>
  </w:style>
  <w:style w:type="character" w:customStyle="1" w:styleId="doc-image">
    <w:name w:val="doc-image"/>
    <w:basedOn w:val="a0"/>
    <w:rsid w:val="00226A5C"/>
  </w:style>
  <w:style w:type="paragraph" w:customStyle="1" w:styleId="il-text-alignright">
    <w:name w:val="il-text-align_right"/>
    <w:basedOn w:val="a"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l-text-decorationline-through">
    <w:name w:val="il-text-decoration_line-through"/>
    <w:basedOn w:val="a0"/>
    <w:rsid w:val="00226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31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6C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C6785"/>
  </w:style>
  <w:style w:type="paragraph" w:customStyle="1" w:styleId="il-text-indent095cm">
    <w:name w:val="il-text-indent_0_95cm"/>
    <w:basedOn w:val="a"/>
    <w:rsid w:val="006C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6C6785"/>
  </w:style>
  <w:style w:type="paragraph" w:styleId="3">
    <w:name w:val="Body Text Indent 3"/>
    <w:basedOn w:val="a"/>
    <w:link w:val="30"/>
    <w:rsid w:val="006C6785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67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159"/>
    <w:rPr>
      <w:rFonts w:ascii="Times New Roman" w:eastAsia="Times New Roman" w:hAnsi="Times New Roman"/>
      <w:b/>
      <w:sz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A5C"/>
    <w:rPr>
      <w:color w:val="0000FF"/>
      <w:u w:val="single"/>
    </w:rPr>
  </w:style>
  <w:style w:type="character" w:styleId="a5">
    <w:name w:val="Strong"/>
    <w:basedOn w:val="a0"/>
    <w:uiPriority w:val="22"/>
    <w:qFormat/>
    <w:rsid w:val="00226A5C"/>
    <w:rPr>
      <w:b/>
      <w:bCs/>
    </w:rPr>
  </w:style>
  <w:style w:type="character" w:styleId="a6">
    <w:name w:val="Emphasis"/>
    <w:basedOn w:val="a0"/>
    <w:uiPriority w:val="20"/>
    <w:qFormat/>
    <w:rsid w:val="00226A5C"/>
    <w:rPr>
      <w:i/>
      <w:iCs/>
    </w:rPr>
  </w:style>
  <w:style w:type="paragraph" w:customStyle="1" w:styleId="il-text-alignjustify">
    <w:name w:val="il-text-align_justify"/>
    <w:basedOn w:val="a"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l-text-alignleft">
    <w:name w:val="il-text-align_left"/>
    <w:basedOn w:val="a"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dden-element">
    <w:name w:val="hidden-element"/>
    <w:basedOn w:val="a0"/>
    <w:rsid w:val="00226A5C"/>
  </w:style>
  <w:style w:type="character" w:customStyle="1" w:styleId="doc-image">
    <w:name w:val="doc-image"/>
    <w:basedOn w:val="a0"/>
    <w:rsid w:val="00226A5C"/>
  </w:style>
  <w:style w:type="paragraph" w:customStyle="1" w:styleId="il-text-alignright">
    <w:name w:val="il-text-align_right"/>
    <w:basedOn w:val="a"/>
    <w:rsid w:val="0022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l-text-decorationline-through">
    <w:name w:val="il-text-decoration_line-through"/>
    <w:basedOn w:val="a0"/>
    <w:rsid w:val="00226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2023-10-24T08:30:00Z</cp:lastPrinted>
  <dcterms:created xsi:type="dcterms:W3CDTF">2023-11-02T08:49:00Z</dcterms:created>
  <dcterms:modified xsi:type="dcterms:W3CDTF">2023-11-02T08:49:00Z</dcterms:modified>
</cp:coreProperties>
</file>